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1514475</wp:posOffset>
            </wp:positionH>
            <wp:positionV relativeFrom="page">
              <wp:posOffset>914400</wp:posOffset>
            </wp:positionV>
            <wp:extent cx="4852746" cy="77775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2746" cy="777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265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REQUERIMENTO PARA ANÁLISE E AVALIAÇÃO DAS ATIVIDADES COMPLEMENTARES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212" w:line="24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2849"/>
          <w:tab w:val="left" w:leader="none" w:pos="4179"/>
          <w:tab w:val="left" w:leader="none" w:pos="6831"/>
          <w:tab w:val="left" w:leader="none" w:pos="7577"/>
        </w:tabs>
        <w:spacing w:line="374" w:lineRule="auto"/>
        <w:ind w:left="140" w:right="556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Eu, </w:t>
      </w:r>
      <w:r w:rsidDel="00000000" w:rsidR="00000000" w:rsidRPr="00000000">
        <w:rPr>
          <w:sz w:val="21"/>
          <w:szCs w:val="21"/>
          <w:u w:val="single"/>
          <w:rtl w:val="0"/>
        </w:rPr>
        <w:tab/>
        <w:tab/>
        <w:tab/>
      </w:r>
      <w:r w:rsidDel="00000000" w:rsidR="00000000" w:rsidRPr="00000000">
        <w:rPr>
          <w:sz w:val="21"/>
          <w:szCs w:val="21"/>
          <w:rtl w:val="0"/>
        </w:rPr>
        <w:t xml:space="preserve">___ </w:t>
      </w:r>
      <w:r w:rsidDel="00000000" w:rsidR="00000000" w:rsidRPr="00000000">
        <w:rPr>
          <w:sz w:val="21"/>
          <w:szCs w:val="21"/>
          <w:rtl w:val="0"/>
        </w:rPr>
        <w:t xml:space="preserve">estudante regularmente matriculado/a</w:t>
        <w:tab/>
        <w:t xml:space="preserve">do Curso________________________________________</w:t>
      </w:r>
      <w:r w:rsidDel="00000000" w:rsidR="00000000" w:rsidRPr="00000000">
        <w:rPr>
          <w:sz w:val="21"/>
          <w:szCs w:val="21"/>
          <w:u w:val="single"/>
          <w:rtl w:val="0"/>
        </w:rPr>
        <w:t xml:space="preserve"> </w:t>
      </w:r>
      <w:r w:rsidDel="00000000" w:rsidR="00000000" w:rsidRPr="00000000">
        <w:rPr>
          <w:sz w:val="21"/>
          <w:szCs w:val="21"/>
          <w:rtl w:val="0"/>
        </w:rPr>
        <w:t xml:space="preserve"> matrícula </w:t>
      </w:r>
      <w:r w:rsidDel="00000000" w:rsidR="00000000" w:rsidRPr="00000000">
        <w:rPr>
          <w:sz w:val="21"/>
          <w:szCs w:val="21"/>
          <w:u w:val="single"/>
          <w:rtl w:val="0"/>
        </w:rPr>
        <w:tab/>
        <w:tab/>
      </w:r>
      <w:r w:rsidDel="00000000" w:rsidR="00000000" w:rsidRPr="00000000">
        <w:rPr>
          <w:sz w:val="21"/>
          <w:szCs w:val="21"/>
          <w:rtl w:val="0"/>
        </w:rPr>
        <w:t xml:space="preserve">, da UNESPAR Campus I de Curitiba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‐ </w:t>
      </w:r>
      <w:r w:rsidDel="00000000" w:rsidR="00000000" w:rsidRPr="00000000">
        <w:rPr>
          <w:sz w:val="21"/>
          <w:szCs w:val="21"/>
          <w:rtl w:val="0"/>
        </w:rPr>
        <w:t xml:space="preserve">EMBAP, venho através deste requerer a análise e avaliação das Atividades Complementares listadas no Formulário das Atividades Complementares, conforme estabelece o Projeto Pedagógico do Curso e o Regulamento das Atividades Complementares.</w:t>
      </w:r>
    </w:p>
    <w:p w:rsidR="00000000" w:rsidDel="00000000" w:rsidP="00000000" w:rsidRDefault="00000000" w:rsidRPr="00000000" w14:paraId="0000000E">
      <w:pPr>
        <w:widowControl w:val="0"/>
        <w:spacing w:before="196" w:line="240" w:lineRule="auto"/>
        <w:ind w:left="14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Anexo fotocópias dos comprovantes.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199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1730"/>
          <w:tab w:val="left" w:leader="none" w:pos="2671"/>
        </w:tabs>
        <w:spacing w:before="1" w:line="240" w:lineRule="auto"/>
        <w:ind w:left="14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Curitiba, </w:t>
      </w:r>
      <w:r w:rsidDel="00000000" w:rsidR="00000000" w:rsidRPr="00000000">
        <w:rPr>
          <w:sz w:val="21"/>
          <w:szCs w:val="21"/>
          <w:u w:val="single"/>
          <w:rtl w:val="0"/>
        </w:rPr>
        <w:tab/>
      </w:r>
      <w:r w:rsidDel="00000000" w:rsidR="00000000" w:rsidRPr="00000000">
        <w:rPr>
          <w:sz w:val="21"/>
          <w:szCs w:val="21"/>
          <w:rtl w:val="0"/>
        </w:rPr>
        <w:t xml:space="preserve">de_______</w:t>
        <w:tab/>
        <w:t xml:space="preserve">de 20___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199" w:line="240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_________________________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4" w:right="430" w:firstLine="0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      Assinatura do requerente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